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195263</wp:posOffset>
                </wp:positionH>
                <wp:positionV relativeFrom="page">
                  <wp:posOffset>-1512</wp:posOffset>
                </wp:positionV>
                <wp:extent cx="7209000" cy="154305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88400" y="2845125"/>
                          <a:ext cx="7209000" cy="1543050"/>
                          <a:chOff x="1688400" y="2845125"/>
                          <a:chExt cx="7315200" cy="1869750"/>
                        </a:xfrm>
                      </wpg:grpSpPr>
                      <wpg:grpSp>
                        <wpg:cNvGrpSpPr/>
                        <wpg:grpSpPr>
                          <a:xfrm>
                            <a:off x="1688400" y="2845129"/>
                            <a:ext cx="7315200" cy="1869743"/>
                            <a:chOff x="0" y="-1"/>
                            <a:chExt cx="7315200" cy="1216153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-1"/>
                              <a:ext cx="7315200" cy="1216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-1"/>
                              <a:ext cx="7315200" cy="1130373"/>
                            </a:xfrm>
                            <a:custGeom>
                              <a:rect b="b" l="l" r="r" t="t"/>
                              <a:pathLst>
                                <a:path extrusionOk="0" h="1129665" w="7312660">
                                  <a:moveTo>
                                    <a:pt x="0" y="0"/>
                                  </a:moveTo>
                                  <a:lnTo>
                                    <a:pt x="7312660" y="0"/>
                                  </a:lnTo>
                                  <a:lnTo>
                                    <a:pt x="7312660" y="1129665"/>
                                  </a:lnTo>
                                  <a:lnTo>
                                    <a:pt x="3619500" y="733425"/>
                                  </a:lnTo>
                                  <a:lnTo>
                                    <a:pt x="0" y="1091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7315200" cy="1216152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>
                                <a:alphaModFix/>
                              </a:blip>
                              <a:stretch>
                                <a:fillRect b="0" l="0" r="-7574" t="0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195263</wp:posOffset>
                </wp:positionH>
                <wp:positionV relativeFrom="page">
                  <wp:posOffset>-1512</wp:posOffset>
                </wp:positionV>
                <wp:extent cx="7209000" cy="1543050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9000" cy="1543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1966913</wp:posOffset>
            </wp:positionH>
            <wp:positionV relativeFrom="paragraph">
              <wp:posOffset>303287</wp:posOffset>
            </wp:positionV>
            <wp:extent cx="1543050" cy="1543050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Bdr>
          <w:left w:color="000000" w:space="4" w:sz="4" w:val="single"/>
          <w:right w:color="000000" w:space="4" w:sz="4" w:val="single"/>
        </w:pBdr>
        <w:ind w:left="-284" w:right="-62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-791526</wp:posOffset>
                </wp:positionH>
                <wp:positionV relativeFrom="page">
                  <wp:posOffset>3551238</wp:posOffset>
                </wp:positionV>
                <wp:extent cx="7494270" cy="550545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603628" y="3509490"/>
                          <a:ext cx="7484745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-1985" w:right="-482.00000762939453" w:firstLine="-1985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49e39"/>
                                <w:sz w:val="64"/>
                                <w:vertAlign w:val="baseline"/>
                              </w:rPr>
                              <w:t xml:space="preserve">Πρόσκληση</w:t>
                            </w:r>
                          </w:p>
                        </w:txbxContent>
                      </wps:txbx>
                      <wps:bodyPr anchorCtr="0" anchor="b" bIns="0" lIns="1600200" spcFirstLastPara="1" rIns="68580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-791526</wp:posOffset>
                </wp:positionH>
                <wp:positionV relativeFrom="page">
                  <wp:posOffset>3551238</wp:posOffset>
                </wp:positionV>
                <wp:extent cx="7494270" cy="550545"/>
                <wp:effectExtent b="0" l="0" r="0" t="0"/>
                <wp:wrapSquare wrapText="bothSides" distB="0" distT="0" distL="114300" distR="114300"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4270" cy="550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-870044</wp:posOffset>
                </wp:positionH>
                <wp:positionV relativeFrom="margin">
                  <wp:posOffset>7902054</wp:posOffset>
                </wp:positionV>
                <wp:extent cx="7132320" cy="1733066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79825" y="2913450"/>
                          <a:ext cx="7132320" cy="1733066"/>
                          <a:chOff x="1779825" y="2913450"/>
                          <a:chExt cx="7132350" cy="1733100"/>
                        </a:xfrm>
                      </wpg:grpSpPr>
                      <wpg:grpSp>
                        <wpg:cNvGrpSpPr/>
                        <wpg:grpSpPr>
                          <a:xfrm rot="10800000">
                            <a:off x="1779840" y="2913467"/>
                            <a:ext cx="7132320" cy="1733066"/>
                            <a:chOff x="0" y="-1"/>
                            <a:chExt cx="7315200" cy="1216153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-1"/>
                              <a:ext cx="7315200" cy="1216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0" y="-1"/>
                              <a:ext cx="7315200" cy="1130373"/>
                            </a:xfrm>
                            <a:custGeom>
                              <a:rect b="b" l="l" r="r" t="t"/>
                              <a:pathLst>
                                <a:path extrusionOk="0" h="1129665" w="7312660">
                                  <a:moveTo>
                                    <a:pt x="0" y="0"/>
                                  </a:moveTo>
                                  <a:lnTo>
                                    <a:pt x="7312660" y="0"/>
                                  </a:lnTo>
                                  <a:lnTo>
                                    <a:pt x="7312660" y="1129665"/>
                                  </a:lnTo>
                                  <a:lnTo>
                                    <a:pt x="3619500" y="733425"/>
                                  </a:lnTo>
                                  <a:lnTo>
                                    <a:pt x="0" y="1091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7315200" cy="1216152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>
                                <a:alphaModFix/>
                              </a:blip>
                              <a:stretch>
                                <a:fillRect b="0" l="0" r="-7574" t="0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-870044</wp:posOffset>
                </wp:positionH>
                <wp:positionV relativeFrom="margin">
                  <wp:posOffset>7902054</wp:posOffset>
                </wp:positionV>
                <wp:extent cx="7132320" cy="1733066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0" cy="17330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2124075</wp:posOffset>
                </wp:positionV>
                <wp:extent cx="6172835" cy="6800581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264345" y="385290"/>
                          <a:ext cx="6163310" cy="678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Οι φοιτητές και φοιτήτριες του Τμήματος Γεωπονίας του Διεθνούς Πανεπιστημίου Ελλάδος, σας προσκαλούμε στο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superscript"/>
                              </w:rPr>
                              <w:t xml:space="preserve">ο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Φοιτητικό Συνέδριο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με τίτλο:  «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Από τον Πρωτογενή Τομέα στην Κατανάλωση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».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Το Συνέδριο φιλοδοξεί να αναδείξει την ερευνητική δραστηριότητα των φοιτητών και φοιτητριών του Τμήματος, η οποία αναπτύσσεται σε συνεργασία με τους επιβλέποντες καθηγητές τους, σε διάφορα πεδία της Γεωπονικής Επιστήμης, όπως: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57.0000076293945" w:right="0" w:firstLine="357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Γενετική Βελτίωση και Φυτοπροστασία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Διατροφή και Αναπαραγωγή Αγροτικών Ζώων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Καταναλωτική Συμπεριφορά στον Αγροδιατροφικό Τομέα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Εφαρμογές Αρχιτεκτονικής Τοπίου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Βιώσιμη Επιχειρηματικότητα και Αγροτική Ανάπτυξη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72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Το Συνέδριο απευθύνεται σε φοιτητές/-τριες, ακαδημαϊκούς, ερευνητές/-τριες και επαγγελματίες που δραστηριοποιούνται στον χώρο της Γεωπονίας και της αγροδιατροφής.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Η παρουσία σας θα αποτελέσει ιδιαίτερη τιμή και χαρά για εμάς.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📍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Αίθουσα Τελετών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«Αλέξανδρος»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Αλεξάνδρεια Πανεπιστημιούπολη ΔΙ.ΠΑ.Ε. – Σίνδος, Θεσσαλονίκη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📅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Τετάρτη 27 Μαΐου 2026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🕣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08:30 – 18:00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Είσοδος ελεύθερη 				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8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2124075</wp:posOffset>
                </wp:positionV>
                <wp:extent cx="6172835" cy="6800581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835" cy="68005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-133984</wp:posOffset>
            </wp:positionH>
            <wp:positionV relativeFrom="paragraph">
              <wp:posOffset>260350</wp:posOffset>
            </wp:positionV>
            <wp:extent cx="1057275" cy="1224280"/>
            <wp:effectExtent b="0" l="0" r="0" t="0"/>
            <wp:wrapTopAndBottom distB="0" dist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224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4514850</wp:posOffset>
            </wp:positionH>
            <wp:positionV relativeFrom="paragraph">
              <wp:posOffset>239638</wp:posOffset>
            </wp:positionV>
            <wp:extent cx="1270635" cy="1028700"/>
            <wp:effectExtent b="0" l="0" r="0" t="0"/>
            <wp:wrapTopAndBottom distB="0" dist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1028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6838" w:w="11906" w:orient="portrait"/>
      <w:pgMar w:bottom="1440" w:top="1440" w:left="1800" w:right="1800" w:header="708" w:footer="708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spacing w:after="0" w:lineRule="auto"/>
      <w:rPr>
        <w:rFonts w:ascii="Calibri" w:cs="Calibri" w:eastAsia="Calibri" w:hAnsi="Calibri"/>
        <w:b w:val="1"/>
        <w:bCs w:val="1"/>
        <w:color w:val="0070c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pict>
        <v:shape id="WordPictureWatermark3" style="position:absolute;width:531.75pt;height:530.2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pict>
        <v:shape id="WordPictureWatermark2" style="position:absolute;width:531.75pt;height:530.2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pict>
        <v:shape id="WordPictureWatermark1" style="position:absolute;width:531.75pt;height:530.2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1"/>
        <w:szCs w:val="21"/>
        <w:lang w:val="el"/>
      </w:rPr>
    </w:rPrDefault>
    <w:pPrDefault>
      <w:pPr>
        <w:spacing w:after="20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360" w:line="240" w:lineRule="auto"/>
    </w:pPr>
    <w:rPr>
      <w:rFonts w:ascii="Trebuchet MS" w:cs="Trebuchet MS" w:eastAsia="Trebuchet MS" w:hAnsi="Trebuchet MS"/>
      <w:color w:val="066684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80" w:line="240" w:lineRule="auto"/>
    </w:pPr>
    <w:rPr>
      <w:rFonts w:ascii="Trebuchet MS" w:cs="Trebuchet MS" w:eastAsia="Trebuchet MS" w:hAnsi="Trebuchet MS"/>
      <w:color w:val="066684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80" w:line="240" w:lineRule="auto"/>
    </w:pPr>
    <w:rPr>
      <w:rFonts w:ascii="Trebuchet MS" w:cs="Trebuchet MS" w:eastAsia="Trebuchet MS" w:hAnsi="Trebuchet MS"/>
      <w:color w:val="066684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rFonts w:ascii="Trebuchet MS" w:cs="Trebuchet MS" w:eastAsia="Trebuchet MS" w:hAnsi="Trebuchet MS"/>
      <w:color w:val="0989b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Trebuchet MS" w:cs="Trebuchet MS" w:eastAsia="Trebuchet MS" w:hAnsi="Trebuchet MS"/>
      <w:i w:val="1"/>
      <w:iCs w:val="1"/>
      <w:color w:val="0989b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Trebuchet MS" w:cs="Trebuchet MS" w:eastAsia="Trebuchet MS" w:hAnsi="Trebuchet MS"/>
      <w:color w:val="0989b1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Trebuchet MS" w:cs="Trebuchet MS" w:eastAsia="Trebuchet MS" w:hAnsi="Trebuchet MS"/>
      <w:color w:val="262626"/>
      <w:sz w:val="96"/>
      <w:szCs w:val="96"/>
    </w:rPr>
  </w:style>
  <w:style w:type="paragraph" w:styleId="Subtitle">
    <w:name w:val="Subtitle"/>
    <w:basedOn w:val="Normal"/>
    <w:next w:val="Normal"/>
    <w:pPr>
      <w:spacing w:line="240" w:lineRule="auto"/>
    </w:pPr>
    <w:rPr>
      <w:rFonts w:ascii="Trebuchet MS" w:cs="Trebuchet MS" w:eastAsia="Trebuchet MS" w:hAnsi="Trebuchet MS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4.png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footer" Target="foot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9.png"/><Relationship Id="rId8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cytctZhgET4dFwKaLOh1zvQdzw==">CgMxLjA4AHIhMW9HM25mV3N2Vm15VS1WOThlT0xBRGVFWGdTeXVZYVRr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